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1767" w14:textId="658A1E94" w:rsidR="00EE449A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>HB 26 File 1</w:t>
      </w:r>
    </w:p>
    <w:p w14:paraId="4316A494" w14:textId="482C4B01" w:rsidR="009617B7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>HB 26 File 2</w:t>
      </w:r>
    </w:p>
    <w:p w14:paraId="30F633ED" w14:textId="28EAC895" w:rsidR="009617B7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>HB 26 File 3</w:t>
      </w:r>
    </w:p>
    <w:p w14:paraId="5BCD820A" w14:textId="5FE489E6" w:rsidR="009617B7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HJR 17 </w:t>
      </w:r>
      <w:r w:rsidR="00170113">
        <w:t xml:space="preserve">Part 1 </w:t>
      </w:r>
    </w:p>
    <w:p w14:paraId="40FD17C7" w14:textId="7C491E56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HJR 17 Part 2 </w:t>
      </w:r>
    </w:p>
    <w:p w14:paraId="3ED42001" w14:textId="7B3725B3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>HJR 17 Part 3</w:t>
      </w:r>
    </w:p>
    <w:p w14:paraId="6F4EB644" w14:textId="02DBA153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>HJR 17 Part 4</w:t>
      </w:r>
    </w:p>
    <w:p w14:paraId="30D59D07" w14:textId="69830D10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Cultural Tourism 101 Investing in Alaska Full Potential Presentation </w:t>
      </w:r>
    </w:p>
    <w:p w14:paraId="00371CF2" w14:textId="059F7477" w:rsidR="00170113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>MMIW625 Alaska Working Group Presentation</w:t>
      </w:r>
    </w:p>
    <w:p w14:paraId="2BD55279" w14:textId="440C6108" w:rsidR="005031CF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Tribal Health Compacting Presentation </w:t>
      </w:r>
    </w:p>
    <w:p w14:paraId="73B1C974" w14:textId="50FCCDB4" w:rsidR="005031CF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Alaska Native Language Preservation Advisory Council Presentation </w:t>
      </w:r>
    </w:p>
    <w:p w14:paraId="0F507E20" w14:textId="7D2754FC" w:rsidR="005031CF" w:rsidRPr="00865073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Alaska Legal Services Corporation Community Justice Worker Program Presentation </w:t>
      </w:r>
    </w:p>
    <w:sectPr w:rsidR="005031CF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39A422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50DA0">
      <w:rPr>
        <w:rFonts w:cs="Courier New"/>
        <w:b/>
        <w:bCs/>
      </w:rPr>
      <w:t>TRA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67272431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2023-2024</w:t>
    </w:r>
  </w:p>
  <w:p w14:paraId="1BA8F3BF" w14:textId="02A987A3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9617B7">
      <w:rPr>
        <w:rFonts w:cs="Courier New"/>
        <w:b/>
        <w:bCs/>
      </w:rPr>
      <w:t xml:space="preserve">Tribal Affairs </w:t>
    </w:r>
    <w:r w:rsidR="009135C9">
      <w:rPr>
        <w:rFonts w:cs="Courier New"/>
        <w:b/>
        <w:bCs/>
      </w:rPr>
      <w:t xml:space="preserve"> 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4127F"/>
    <w:multiLevelType w:val="hybridMultilevel"/>
    <w:tmpl w:val="9EE6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12B"/>
    <w:multiLevelType w:val="hybridMultilevel"/>
    <w:tmpl w:val="824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982">
    <w:abstractNumId w:val="1"/>
  </w:num>
  <w:num w:numId="2" w16cid:durableId="209250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70113"/>
    <w:rsid w:val="00185322"/>
    <w:rsid w:val="00250DA0"/>
    <w:rsid w:val="00283DD6"/>
    <w:rsid w:val="002F2737"/>
    <w:rsid w:val="003805B4"/>
    <w:rsid w:val="004A29DB"/>
    <w:rsid w:val="005031CF"/>
    <w:rsid w:val="005722A1"/>
    <w:rsid w:val="005C0B19"/>
    <w:rsid w:val="00657311"/>
    <w:rsid w:val="006B4E32"/>
    <w:rsid w:val="00865073"/>
    <w:rsid w:val="009135C9"/>
    <w:rsid w:val="009617B7"/>
    <w:rsid w:val="00B04739"/>
    <w:rsid w:val="00B26098"/>
    <w:rsid w:val="00B4143F"/>
    <w:rsid w:val="00B44457"/>
    <w:rsid w:val="00BC056A"/>
    <w:rsid w:val="00C05DCB"/>
    <w:rsid w:val="00C7383C"/>
    <w:rsid w:val="00D40598"/>
    <w:rsid w:val="00D82372"/>
    <w:rsid w:val="00EE449A"/>
    <w:rsid w:val="00F02E89"/>
    <w:rsid w:val="00F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Joshua Fisher</cp:lastModifiedBy>
  <cp:revision>9</cp:revision>
  <dcterms:created xsi:type="dcterms:W3CDTF">2012-07-17T18:17:00Z</dcterms:created>
  <dcterms:modified xsi:type="dcterms:W3CDTF">2025-03-21T00:56:00Z</dcterms:modified>
</cp:coreProperties>
</file>